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8108" w14:textId="77777777" w:rsidR="00E57412" w:rsidRPr="00943B48" w:rsidRDefault="00E57412" w:rsidP="00E57412">
      <w:pPr>
        <w:ind w:left="0" w:firstLine="0"/>
        <w:rPr>
          <w:rFonts w:ascii="Garamond" w:hAnsi="Garamond"/>
        </w:rPr>
      </w:pPr>
    </w:p>
    <w:p w14:paraId="5A190AB6" w14:textId="2F317DD2" w:rsidR="00E57412" w:rsidRPr="00943B48" w:rsidRDefault="00E57412" w:rsidP="00E57412">
      <w:pPr>
        <w:ind w:left="709" w:firstLine="709"/>
        <w:jc w:val="right"/>
        <w:rPr>
          <w:rFonts w:ascii="Calibri" w:hAnsi="Calibri" w:cs="Calibri"/>
        </w:rPr>
      </w:pPr>
      <w:r w:rsidRPr="00943B48">
        <w:rPr>
          <w:rFonts w:ascii="Calibri" w:hAnsi="Calibri" w:cs="Calibri"/>
        </w:rPr>
        <w:t>Załącznik nr</w:t>
      </w:r>
      <w:r>
        <w:rPr>
          <w:rFonts w:ascii="Calibri" w:hAnsi="Calibri" w:cs="Calibri"/>
        </w:rPr>
        <w:t xml:space="preserve">  6.1 do SWZ</w:t>
      </w:r>
    </w:p>
    <w:p w14:paraId="0DBCDD3C" w14:textId="77777777" w:rsidR="00E57412" w:rsidRPr="00943B48" w:rsidRDefault="00E57412" w:rsidP="00E57412">
      <w:pPr>
        <w:jc w:val="center"/>
        <w:rPr>
          <w:rFonts w:ascii="Calibri" w:hAnsi="Calibri" w:cs="Calibri"/>
          <w:b/>
        </w:rPr>
      </w:pPr>
    </w:p>
    <w:p w14:paraId="217FF69A" w14:textId="77777777" w:rsidR="00E57412" w:rsidRPr="00943B48" w:rsidRDefault="00E57412" w:rsidP="00E57412">
      <w:pPr>
        <w:jc w:val="center"/>
        <w:rPr>
          <w:rFonts w:ascii="Calibri" w:hAnsi="Calibri" w:cs="Calibri"/>
          <w:b/>
        </w:rPr>
      </w:pPr>
    </w:p>
    <w:p w14:paraId="45244770" w14:textId="18B4AA0C" w:rsidR="00E57412" w:rsidRDefault="00E57412" w:rsidP="00E57412">
      <w:pPr>
        <w:spacing w:line="240" w:lineRule="auto"/>
        <w:jc w:val="center"/>
        <w:rPr>
          <w:rFonts w:ascii="Calibri" w:hAnsi="Calibri"/>
          <w:b/>
        </w:rPr>
      </w:pPr>
      <w:r w:rsidRPr="00943B48">
        <w:rPr>
          <w:rFonts w:ascii="Calibri" w:hAnsi="Calibri"/>
          <w:b/>
        </w:rPr>
        <w:t>KALKULACJA CENY JEDNOSTKOWEJ NR 1</w:t>
      </w:r>
    </w:p>
    <w:p w14:paraId="65EC5025" w14:textId="77777777" w:rsidR="00E57412" w:rsidRPr="00943B48" w:rsidRDefault="00E57412" w:rsidP="00E57412">
      <w:pPr>
        <w:spacing w:line="240" w:lineRule="auto"/>
        <w:jc w:val="center"/>
        <w:rPr>
          <w:rFonts w:ascii="Calibri" w:hAnsi="Calibri"/>
          <w:b/>
        </w:rPr>
      </w:pPr>
    </w:p>
    <w:p w14:paraId="1BD57732" w14:textId="35CB87B7" w:rsidR="00E57412" w:rsidRDefault="00E57412" w:rsidP="00E57412">
      <w:pPr>
        <w:spacing w:line="240" w:lineRule="auto"/>
        <w:jc w:val="center"/>
        <w:rPr>
          <w:rFonts w:ascii="Calibri" w:hAnsi="Calibri"/>
          <w:b/>
          <w:bCs/>
          <w:u w:val="single"/>
        </w:rPr>
      </w:pPr>
      <w:r w:rsidRPr="00E57412">
        <w:rPr>
          <w:rFonts w:ascii="Calibri" w:hAnsi="Calibri"/>
          <w:b/>
          <w:bCs/>
          <w:u w:val="single"/>
        </w:rPr>
        <w:t>Rozbiórka tam bobrowych z przeniesieniem wydobytego materiału na odległość do 20 m</w:t>
      </w:r>
    </w:p>
    <w:p w14:paraId="5C223D03" w14:textId="288B8B83" w:rsidR="00E57412" w:rsidRDefault="00E57412" w:rsidP="00E57412">
      <w:pPr>
        <w:spacing w:line="240" w:lineRule="auto"/>
        <w:jc w:val="center"/>
        <w:rPr>
          <w:rFonts w:ascii="Calibri" w:hAnsi="Calibri"/>
          <w:b/>
          <w:bCs/>
          <w:u w:val="single"/>
        </w:rPr>
      </w:pPr>
    </w:p>
    <w:p w14:paraId="0C73D7E4" w14:textId="77777777" w:rsidR="00E57412" w:rsidRPr="00E57412" w:rsidRDefault="00E57412" w:rsidP="00E57412">
      <w:pPr>
        <w:spacing w:line="240" w:lineRule="auto"/>
        <w:jc w:val="center"/>
        <w:rPr>
          <w:rFonts w:ascii="Calibri" w:hAnsi="Calibri"/>
          <w:b/>
          <w:bCs/>
          <w:u w:val="single"/>
        </w:rPr>
      </w:pPr>
    </w:p>
    <w:p w14:paraId="674A7508" w14:textId="77777777" w:rsidR="00E57412" w:rsidRPr="00E57412" w:rsidRDefault="00E57412" w:rsidP="00E57412">
      <w:pPr>
        <w:spacing w:line="240" w:lineRule="auto"/>
        <w:jc w:val="center"/>
        <w:rPr>
          <w:rFonts w:ascii="Calibri" w:hAnsi="Calibri"/>
          <w:b/>
          <w:bCs/>
          <w:u w:val="single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025"/>
        <w:gridCol w:w="4353"/>
        <w:gridCol w:w="694"/>
        <w:gridCol w:w="775"/>
        <w:gridCol w:w="1280"/>
      </w:tblGrid>
      <w:tr w:rsidR="00E57412" w:rsidRPr="00943B48" w14:paraId="376D5A3F" w14:textId="77777777" w:rsidTr="0007750B">
        <w:tc>
          <w:tcPr>
            <w:tcW w:w="525" w:type="dxa"/>
            <w:shd w:val="clear" w:color="auto" w:fill="auto"/>
          </w:tcPr>
          <w:p w14:paraId="2E7892C4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Lp.</w:t>
            </w:r>
          </w:p>
        </w:tc>
        <w:tc>
          <w:tcPr>
            <w:tcW w:w="1026" w:type="dxa"/>
            <w:shd w:val="clear" w:color="auto" w:fill="auto"/>
          </w:tcPr>
          <w:p w14:paraId="62A34164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Podstawa wyceny</w:t>
            </w:r>
          </w:p>
        </w:tc>
        <w:tc>
          <w:tcPr>
            <w:tcW w:w="5220" w:type="dxa"/>
            <w:shd w:val="clear" w:color="auto" w:fill="auto"/>
          </w:tcPr>
          <w:p w14:paraId="2C109184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Opis robót, wyszczególnienie czynności</w:t>
            </w:r>
          </w:p>
        </w:tc>
        <w:tc>
          <w:tcPr>
            <w:tcW w:w="567" w:type="dxa"/>
            <w:shd w:val="clear" w:color="auto" w:fill="auto"/>
          </w:tcPr>
          <w:p w14:paraId="12AB35EB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820" w:type="dxa"/>
            <w:shd w:val="clear" w:color="auto" w:fill="auto"/>
          </w:tcPr>
          <w:p w14:paraId="4D403E5B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Ilość jedn.</w:t>
            </w:r>
          </w:p>
        </w:tc>
        <w:tc>
          <w:tcPr>
            <w:tcW w:w="1271" w:type="dxa"/>
            <w:shd w:val="clear" w:color="auto" w:fill="auto"/>
          </w:tcPr>
          <w:p w14:paraId="34A4F590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</w:rPr>
            </w:pPr>
            <w:r w:rsidRPr="00943B48">
              <w:rPr>
                <w:rFonts w:ascii="Calibri" w:hAnsi="Calibri"/>
                <w:b/>
              </w:rPr>
              <w:t>Cena jednostkowa netto</w:t>
            </w:r>
          </w:p>
        </w:tc>
      </w:tr>
      <w:tr w:rsidR="00E57412" w:rsidRPr="00943B48" w14:paraId="46CA2CBB" w14:textId="77777777" w:rsidTr="0007750B">
        <w:tc>
          <w:tcPr>
            <w:tcW w:w="525" w:type="dxa"/>
            <w:shd w:val="clear" w:color="auto" w:fill="auto"/>
          </w:tcPr>
          <w:p w14:paraId="792C00EB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 xml:space="preserve">1. </w:t>
            </w:r>
          </w:p>
        </w:tc>
        <w:tc>
          <w:tcPr>
            <w:tcW w:w="1026" w:type="dxa"/>
            <w:shd w:val="clear" w:color="auto" w:fill="auto"/>
          </w:tcPr>
          <w:p w14:paraId="282C3600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Kalkulacja własna</w:t>
            </w:r>
          </w:p>
        </w:tc>
        <w:tc>
          <w:tcPr>
            <w:tcW w:w="5220" w:type="dxa"/>
            <w:shd w:val="clear" w:color="auto" w:fill="auto"/>
          </w:tcPr>
          <w:p w14:paraId="432076F1" w14:textId="77777777" w:rsidR="00E57412" w:rsidRDefault="00E57412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Ręczna lub mechaniczna rozbiórka tam wykonanych przez bobry w korytach rzek, cieków, kanałów i rowów opaskowych. Mechaniczne przecięcie kłód drzew.</w:t>
            </w:r>
          </w:p>
          <w:p w14:paraId="4F7FC654" w14:textId="77777777" w:rsidR="00E57412" w:rsidRDefault="00E57412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Ręczne przen</w:t>
            </w:r>
            <w:r>
              <w:rPr>
                <w:rFonts w:ascii="Calibri" w:hAnsi="Calibri"/>
              </w:rPr>
              <w:t>osz</w:t>
            </w:r>
            <w:r w:rsidRPr="00943B48">
              <w:rPr>
                <w:rFonts w:ascii="Calibri" w:hAnsi="Calibri"/>
              </w:rPr>
              <w:t xml:space="preserve">enie materiału </w:t>
            </w:r>
            <w:r>
              <w:rPr>
                <w:rFonts w:ascii="Calibri" w:hAnsi="Calibri"/>
              </w:rPr>
              <w:t xml:space="preserve">wydobytego z tamy o ciężarze do 25 kg w jednym poziomie na </w:t>
            </w:r>
            <w:proofErr w:type="spellStart"/>
            <w:r>
              <w:rPr>
                <w:rFonts w:ascii="Calibri" w:hAnsi="Calibri"/>
              </w:rPr>
              <w:t>odl</w:t>
            </w:r>
            <w:proofErr w:type="spellEnd"/>
            <w:r>
              <w:rPr>
                <w:rFonts w:ascii="Calibri" w:hAnsi="Calibri"/>
              </w:rPr>
              <w:t>. do 10 m</w:t>
            </w:r>
          </w:p>
          <w:p w14:paraId="73E868FE" w14:textId="77777777" w:rsidR="00E57412" w:rsidRPr="00943B48" w:rsidRDefault="00E57412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Ręczne przen</w:t>
            </w:r>
            <w:r>
              <w:rPr>
                <w:rFonts w:ascii="Calibri" w:hAnsi="Calibri"/>
              </w:rPr>
              <w:t>osz</w:t>
            </w:r>
            <w:r w:rsidRPr="00943B48">
              <w:rPr>
                <w:rFonts w:ascii="Calibri" w:hAnsi="Calibri"/>
              </w:rPr>
              <w:t xml:space="preserve">enie materiału </w:t>
            </w:r>
            <w:r>
              <w:rPr>
                <w:rFonts w:ascii="Calibri" w:hAnsi="Calibri"/>
              </w:rPr>
              <w:t>wydobytego z tamy o ciężarze do 25 kg za każde dalsze 10m przeniesienia w poziomie</w:t>
            </w:r>
          </w:p>
          <w:p w14:paraId="3610C85E" w14:textId="77777777" w:rsidR="00E57412" w:rsidRPr="00943B48" w:rsidRDefault="00E57412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943B48">
              <w:rPr>
                <w:rFonts w:ascii="Calibri" w:hAnsi="Calibri"/>
              </w:rPr>
              <w:t>ęczne usuwanie namuł</w:t>
            </w:r>
            <w:r>
              <w:rPr>
                <w:rFonts w:ascii="Calibri" w:hAnsi="Calibri"/>
              </w:rPr>
              <w:t>u</w:t>
            </w:r>
            <w:r w:rsidRPr="00943B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 cieków o głębokości do 1,5 m i szer. dna 0,8-1,1 m, gr. warstwy namułu 0,20 m</w:t>
            </w:r>
            <w:r w:rsidRPr="00943B48">
              <w:rPr>
                <w:rFonts w:ascii="Calibri" w:hAnsi="Calibri"/>
              </w:rPr>
              <w:t xml:space="preserve"> </w:t>
            </w:r>
          </w:p>
          <w:p w14:paraId="3CE38DCC" w14:textId="77777777" w:rsidR="00E57412" w:rsidRPr="00943B48" w:rsidRDefault="00E57412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Prace wykonywane w warunkach i miejscach trudno dostępnych dla sprzętu mechanicznego.</w:t>
            </w:r>
          </w:p>
        </w:tc>
        <w:tc>
          <w:tcPr>
            <w:tcW w:w="567" w:type="dxa"/>
            <w:shd w:val="clear" w:color="auto" w:fill="auto"/>
          </w:tcPr>
          <w:p w14:paraId="00C3A82D" w14:textId="77777777" w:rsidR="00E57412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m</w:t>
            </w:r>
            <w:r w:rsidRPr="00943B48">
              <w:rPr>
                <w:rFonts w:ascii="Calibri" w:hAnsi="Calibri"/>
                <w:vertAlign w:val="superscript"/>
              </w:rPr>
              <w:t>3</w:t>
            </w:r>
          </w:p>
          <w:p w14:paraId="6D176A63" w14:textId="77777777" w:rsidR="00E57412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36593FF8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</w:tcPr>
          <w:p w14:paraId="18F7D09B" w14:textId="77777777" w:rsidR="00E57412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1</w:t>
            </w:r>
          </w:p>
          <w:p w14:paraId="760A9708" w14:textId="77777777" w:rsidR="00E57412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  <w:p w14:paraId="0F510E1D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1271" w:type="dxa"/>
            <w:shd w:val="clear" w:color="auto" w:fill="auto"/>
          </w:tcPr>
          <w:p w14:paraId="339719EB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E57412" w:rsidRPr="00943B48" w14:paraId="4B6B6C4C" w14:textId="77777777" w:rsidTr="0007750B">
        <w:tc>
          <w:tcPr>
            <w:tcW w:w="8158" w:type="dxa"/>
            <w:gridSpan w:val="5"/>
            <w:shd w:val="clear" w:color="auto" w:fill="auto"/>
          </w:tcPr>
          <w:p w14:paraId="5522CC09" w14:textId="77777777" w:rsidR="00E57412" w:rsidRPr="00943B48" w:rsidRDefault="00E57412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Wartość ceny jednostkowej netto</w:t>
            </w:r>
          </w:p>
        </w:tc>
        <w:tc>
          <w:tcPr>
            <w:tcW w:w="1271" w:type="dxa"/>
            <w:shd w:val="clear" w:color="auto" w:fill="auto"/>
          </w:tcPr>
          <w:p w14:paraId="32FA67C3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E57412" w:rsidRPr="00943B48" w14:paraId="0AB7F109" w14:textId="77777777" w:rsidTr="0007750B">
        <w:tc>
          <w:tcPr>
            <w:tcW w:w="8158" w:type="dxa"/>
            <w:gridSpan w:val="5"/>
            <w:shd w:val="clear" w:color="auto" w:fill="auto"/>
          </w:tcPr>
          <w:p w14:paraId="73266BE2" w14:textId="77777777" w:rsidR="00E57412" w:rsidRPr="00943B48" w:rsidRDefault="00E57412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Podatek VAT 23%</w:t>
            </w:r>
          </w:p>
        </w:tc>
        <w:tc>
          <w:tcPr>
            <w:tcW w:w="1271" w:type="dxa"/>
            <w:shd w:val="clear" w:color="auto" w:fill="auto"/>
          </w:tcPr>
          <w:p w14:paraId="2405B9DC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E57412" w:rsidRPr="00943B48" w14:paraId="4B53DA9B" w14:textId="77777777" w:rsidTr="0007750B">
        <w:tc>
          <w:tcPr>
            <w:tcW w:w="8158" w:type="dxa"/>
            <w:gridSpan w:val="5"/>
            <w:shd w:val="clear" w:color="auto" w:fill="auto"/>
          </w:tcPr>
          <w:p w14:paraId="4DA69E04" w14:textId="77777777" w:rsidR="00E57412" w:rsidRPr="00943B48" w:rsidRDefault="00E57412" w:rsidP="0007750B">
            <w:pPr>
              <w:spacing w:line="240" w:lineRule="auto"/>
              <w:ind w:left="0" w:firstLine="0"/>
              <w:jc w:val="left"/>
              <w:rPr>
                <w:rFonts w:ascii="Calibri" w:hAnsi="Calibri"/>
              </w:rPr>
            </w:pPr>
            <w:r w:rsidRPr="00943B48">
              <w:rPr>
                <w:rFonts w:ascii="Calibri" w:hAnsi="Calibri"/>
              </w:rPr>
              <w:t>Wartość ceny jednostkowej brutto</w:t>
            </w:r>
          </w:p>
        </w:tc>
        <w:tc>
          <w:tcPr>
            <w:tcW w:w="1271" w:type="dxa"/>
            <w:shd w:val="clear" w:color="auto" w:fill="auto"/>
          </w:tcPr>
          <w:p w14:paraId="0C08DEB1" w14:textId="77777777" w:rsidR="00E57412" w:rsidRPr="00943B48" w:rsidRDefault="00E57412" w:rsidP="0007750B">
            <w:pPr>
              <w:spacing w:line="240" w:lineRule="auto"/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14:paraId="6AF64FE3" w14:textId="77777777" w:rsidR="00E57412" w:rsidRPr="00943B48" w:rsidRDefault="00E57412" w:rsidP="00E57412">
      <w:pPr>
        <w:spacing w:line="240" w:lineRule="auto"/>
        <w:rPr>
          <w:rFonts w:ascii="Calibri" w:hAnsi="Calibri"/>
          <w:b/>
        </w:rPr>
      </w:pPr>
    </w:p>
    <w:p w14:paraId="0663A0AB" w14:textId="77777777" w:rsidR="00E57412" w:rsidRPr="00943B48" w:rsidRDefault="00E57412" w:rsidP="00E57412">
      <w:pPr>
        <w:spacing w:line="240" w:lineRule="auto"/>
        <w:rPr>
          <w:rFonts w:ascii="Calibri" w:hAnsi="Calibri"/>
          <w:b/>
        </w:rPr>
      </w:pPr>
      <w:bookmarkStart w:id="0" w:name="_Hlk16677596"/>
    </w:p>
    <w:p w14:paraId="3717747F" w14:textId="77777777" w:rsidR="00E57412" w:rsidRPr="00943B48" w:rsidRDefault="00E57412" w:rsidP="00E57412">
      <w:pPr>
        <w:spacing w:line="240" w:lineRule="auto"/>
        <w:rPr>
          <w:rFonts w:ascii="Calibri" w:hAnsi="Calibri"/>
        </w:rPr>
      </w:pPr>
      <w:r w:rsidRPr="00943B48">
        <w:rPr>
          <w:rFonts w:ascii="Calibri" w:hAnsi="Calibri"/>
          <w:b/>
        </w:rPr>
        <w:t xml:space="preserve">      </w:t>
      </w:r>
      <w:r w:rsidRPr="00943B48">
        <w:rPr>
          <w:rFonts w:ascii="Calibri" w:hAnsi="Calibri"/>
        </w:rPr>
        <w:t>Słownie brutto za 1m</w:t>
      </w:r>
      <w:r w:rsidRPr="00943B48">
        <w:rPr>
          <w:rFonts w:ascii="Calibri" w:hAnsi="Calibri"/>
          <w:vertAlign w:val="superscript"/>
        </w:rPr>
        <w:t>3</w:t>
      </w:r>
      <w:r w:rsidRPr="00943B48">
        <w:rPr>
          <w:rFonts w:ascii="Calibri" w:hAnsi="Calibri"/>
          <w:b/>
        </w:rPr>
        <w:t xml:space="preserve"> </w:t>
      </w:r>
      <w:r w:rsidRPr="00943B48">
        <w:rPr>
          <w:rFonts w:ascii="Calibri" w:hAnsi="Calibri"/>
        </w:rPr>
        <w:t>……………………………………………………………………………………………..............................</w:t>
      </w:r>
    </w:p>
    <w:p w14:paraId="19DD04B4" w14:textId="77777777" w:rsidR="00E57412" w:rsidRPr="00943B48" w:rsidRDefault="00E57412" w:rsidP="00E57412">
      <w:pPr>
        <w:spacing w:line="240" w:lineRule="auto"/>
        <w:rPr>
          <w:rFonts w:ascii="Calibri" w:hAnsi="Calibri"/>
        </w:rPr>
      </w:pPr>
    </w:p>
    <w:p w14:paraId="4F0A3BB1" w14:textId="77777777" w:rsidR="00E57412" w:rsidRPr="00943B48" w:rsidRDefault="00E57412" w:rsidP="00E57412">
      <w:pPr>
        <w:spacing w:line="240" w:lineRule="auto"/>
        <w:rPr>
          <w:rFonts w:ascii="Calibri" w:hAnsi="Calibri"/>
        </w:rPr>
      </w:pPr>
      <w:r w:rsidRPr="00943B48">
        <w:rPr>
          <w:rFonts w:ascii="Calibri" w:hAnsi="Calibri"/>
        </w:rPr>
        <w:br/>
        <w:t>……………………………………………………………………………………………………………………………………….. i ..../100 zł.</w:t>
      </w:r>
    </w:p>
    <w:p w14:paraId="56A0C805" w14:textId="77777777" w:rsidR="00E57412" w:rsidRPr="00943B48" w:rsidRDefault="00E57412" w:rsidP="00E57412">
      <w:pPr>
        <w:rPr>
          <w:rFonts w:ascii="Calibri" w:hAnsi="Calibri" w:cs="Calibri"/>
          <w:b/>
        </w:rPr>
      </w:pPr>
    </w:p>
    <w:p w14:paraId="71265609" w14:textId="77777777" w:rsidR="00E57412" w:rsidRPr="00943B48" w:rsidRDefault="00E57412" w:rsidP="00E57412">
      <w:pPr>
        <w:rPr>
          <w:rFonts w:ascii="Calibri" w:hAnsi="Calibri" w:cs="Calibri"/>
          <w:b/>
        </w:rPr>
      </w:pPr>
    </w:p>
    <w:p w14:paraId="66BF7886" w14:textId="77777777" w:rsidR="00E57412" w:rsidRPr="00943B48" w:rsidRDefault="00E57412" w:rsidP="00E57412">
      <w:pPr>
        <w:rPr>
          <w:rFonts w:ascii="Calibri" w:hAnsi="Calibri" w:cs="Calibri"/>
          <w:b/>
        </w:rPr>
      </w:pPr>
    </w:p>
    <w:p w14:paraId="5A7FA430" w14:textId="532DFB40" w:rsidR="00E57412" w:rsidRDefault="00E57412" w:rsidP="00E57412">
      <w:pPr>
        <w:rPr>
          <w:rFonts w:ascii="Calibri" w:hAnsi="Calibri" w:cs="Calibri"/>
        </w:rPr>
      </w:pP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</w:r>
      <w:r w:rsidRPr="00943B48">
        <w:rPr>
          <w:rFonts w:ascii="Calibri" w:hAnsi="Calibri" w:cs="Calibri"/>
        </w:rPr>
        <w:tab/>
        <w:t>………………………………………………</w:t>
      </w:r>
    </w:p>
    <w:p w14:paraId="260CB3A6" w14:textId="2EE6D518" w:rsidR="00E57412" w:rsidRPr="00943B48" w:rsidRDefault="00E57412" w:rsidP="00E5741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wykonawcy</w:t>
      </w:r>
    </w:p>
    <w:p w14:paraId="190C504D" w14:textId="6889B56F" w:rsidR="00717E52" w:rsidRDefault="00717E52" w:rsidP="00E57412">
      <w:bookmarkStart w:id="1" w:name="_GoBack"/>
      <w:bookmarkEnd w:id="0"/>
      <w:bookmarkEnd w:id="1"/>
    </w:p>
    <w:sectPr w:rsidR="0071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52"/>
    <w:rsid w:val="00717E52"/>
    <w:rsid w:val="00E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2901"/>
  <w15:chartTrackingRefBased/>
  <w15:docId w15:val="{00B01CC1-9345-49A6-8472-4114905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12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Paryż (RZGW Lublin)</dc:creator>
  <cp:keywords/>
  <dc:description/>
  <cp:lastModifiedBy>Ewa Paryż (RZGW Lublin)</cp:lastModifiedBy>
  <cp:revision>2</cp:revision>
  <dcterms:created xsi:type="dcterms:W3CDTF">2021-04-09T07:03:00Z</dcterms:created>
  <dcterms:modified xsi:type="dcterms:W3CDTF">2021-04-09T07:04:00Z</dcterms:modified>
</cp:coreProperties>
</file>